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7F51" w14:textId="16C93C04" w:rsidR="00CE44CF" w:rsidRPr="00263225" w:rsidRDefault="00E40CDB" w:rsidP="00E40CDB">
      <w:pPr>
        <w:tabs>
          <w:tab w:val="center" w:pos="7285"/>
          <w:tab w:val="left" w:pos="11895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4"/>
          <w:szCs w:val="24"/>
        </w:rPr>
      </w:pPr>
      <w:bookmarkStart w:id="0" w:name="_Hlk212559846"/>
      <w:r>
        <w:rPr>
          <w:b/>
          <w:bCs/>
          <w:sz w:val="24"/>
          <w:szCs w:val="24"/>
        </w:rPr>
        <w:tab/>
      </w:r>
      <w:r w:rsidR="00263225" w:rsidRPr="00263225">
        <w:rPr>
          <w:b/>
          <w:bCs/>
          <w:sz w:val="24"/>
          <w:szCs w:val="24"/>
        </w:rPr>
        <w:t>ОПИСАНИЕ ОБЛАСТИ АККРЕДИТАЦИИ</w:t>
      </w:r>
      <w:r>
        <w:rPr>
          <w:b/>
          <w:bCs/>
          <w:sz w:val="24"/>
          <w:szCs w:val="24"/>
        </w:rPr>
        <w:tab/>
      </w:r>
    </w:p>
    <w:bookmarkEnd w:id="0"/>
    <w:p w14:paraId="6AF38086" w14:textId="77777777" w:rsidR="00C35CF2" w:rsidRPr="006954DB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261"/>
        <w:gridCol w:w="1365"/>
        <w:gridCol w:w="2082"/>
        <w:gridCol w:w="3141"/>
        <w:gridCol w:w="2954"/>
        <w:gridCol w:w="2347"/>
      </w:tblGrid>
      <w:tr w:rsidR="00C35CF2" w:rsidRPr="006954DB" w14:paraId="0BC49FAF" w14:textId="77777777" w:rsidTr="00116789">
        <w:trPr>
          <w:trHeight w:val="240"/>
        </w:trPr>
        <w:tc>
          <w:tcPr>
            <w:tcW w:w="14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2632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63225">
              <w:rPr>
                <w:sz w:val="22"/>
                <w:szCs w:val="22"/>
                <w:lang w:eastAsia="en-US"/>
              </w:rPr>
              <w:t>№</w:t>
            </w:r>
            <w:r w:rsidRPr="00263225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2632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6322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2632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63225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2632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63225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2632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63225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2632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6322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26322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263225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083F5A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083F5A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116789" w:rsidRPr="006954DB" w14:paraId="28B08696" w14:textId="77777777" w:rsidTr="00116789">
        <w:trPr>
          <w:trHeight w:val="240"/>
        </w:trPr>
        <w:tc>
          <w:tcPr>
            <w:tcW w:w="14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34B79" w14:textId="1727EB8E" w:rsidR="00116789" w:rsidRPr="006954DB" w:rsidRDefault="00116789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6954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30C7F" w14:textId="71846FDD" w:rsidR="00116789" w:rsidRPr="006954DB" w:rsidRDefault="00116789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6954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305B5" w14:textId="00C463DB" w:rsidR="00116789" w:rsidRPr="006954DB" w:rsidRDefault="00116789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6954D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EB29E" w14:textId="093771B3" w:rsidR="00116789" w:rsidRPr="006954DB" w:rsidRDefault="00116789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6954D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772445" w14:textId="2F1188CA" w:rsidR="00116789" w:rsidRPr="006954DB" w:rsidRDefault="00116789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6954D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77935" w14:textId="4EB98B88" w:rsidR="00116789" w:rsidRPr="006954DB" w:rsidRDefault="00116789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6954D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B1AFC2" w14:textId="3F2AAFF1" w:rsidR="00116789" w:rsidRPr="006954DB" w:rsidRDefault="00116789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6954DB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E44CF" w:rsidRPr="006954DB" w14:paraId="18CCC051" w14:textId="77777777" w:rsidTr="00116789">
        <w:trPr>
          <w:trHeight w:val="240"/>
        </w:trPr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68EF331C" w:rsidR="00CE44CF" w:rsidRPr="006954DB" w:rsidRDefault="00CE44CF" w:rsidP="006954DB">
            <w:pPr>
              <w:jc w:val="center"/>
              <w:rPr>
                <w:sz w:val="24"/>
                <w:szCs w:val="24"/>
                <w:lang w:eastAsia="en-US"/>
              </w:rPr>
            </w:pPr>
            <w:r w:rsidRPr="006954DB">
              <w:rPr>
                <w:sz w:val="24"/>
                <w:szCs w:val="24"/>
              </w:rPr>
              <w:t>1</w:t>
            </w:r>
            <w:r w:rsidR="00116789" w:rsidRPr="006954DB">
              <w:rPr>
                <w:sz w:val="24"/>
                <w:szCs w:val="24"/>
              </w:rPr>
              <w:t>.1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534E0" w14:textId="77777777" w:rsidR="00CE44CF" w:rsidRPr="00263225" w:rsidRDefault="00CE44CF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Медицинские изделия </w:t>
            </w:r>
          </w:p>
          <w:p w14:paraId="07DA4AF2" w14:textId="77777777" w:rsidR="00CE44CF" w:rsidRPr="00263225" w:rsidRDefault="00CE44CF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однократного применения </w:t>
            </w:r>
          </w:p>
          <w:p w14:paraId="46727C6A" w14:textId="5C79EA06" w:rsidR="00CE44CF" w:rsidRPr="00263225" w:rsidRDefault="00CE44CF" w:rsidP="00116789">
            <w:pPr>
              <w:rPr>
                <w:sz w:val="22"/>
                <w:szCs w:val="22"/>
                <w:lang w:eastAsia="en-US"/>
              </w:rPr>
            </w:pPr>
            <w:r w:rsidRPr="00263225">
              <w:rPr>
                <w:sz w:val="22"/>
                <w:szCs w:val="22"/>
              </w:rPr>
              <w:t>из полимерных материалов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3C64A" w14:textId="77777777" w:rsidR="00CE44CF" w:rsidRPr="00263225" w:rsidRDefault="00CE44CF" w:rsidP="00116789">
            <w:pPr>
              <w:ind w:right="88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32.50/16.036</w:t>
            </w:r>
          </w:p>
          <w:p w14:paraId="311BBADC" w14:textId="77777777" w:rsidR="00CE44CF" w:rsidRPr="00263225" w:rsidRDefault="00CE44CF" w:rsidP="00116789">
            <w:pPr>
              <w:ind w:right="88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AE41E" w14:textId="77777777" w:rsidR="00CE44CF" w:rsidRPr="00263225" w:rsidRDefault="00CE44CF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Бактериальные эндотоксины</w:t>
            </w:r>
          </w:p>
          <w:p w14:paraId="0FDC6749" w14:textId="77777777" w:rsidR="00CE44CF" w:rsidRPr="00263225" w:rsidRDefault="00CE44CF" w:rsidP="0011678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0C942" w14:textId="77777777" w:rsidR="00CE44CF" w:rsidRPr="00263225" w:rsidRDefault="00CE44CF" w:rsidP="00116789">
            <w:pPr>
              <w:ind w:left="33" w:right="160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ГФ РБ II 2.6.14</w:t>
            </w:r>
          </w:p>
          <w:p w14:paraId="6475ABD0" w14:textId="77777777" w:rsidR="00CE44CF" w:rsidRPr="00263225" w:rsidRDefault="00CE44CF" w:rsidP="00116789">
            <w:pPr>
              <w:ind w:left="33" w:right="160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(метод А)</w:t>
            </w:r>
          </w:p>
          <w:p w14:paraId="114D254E" w14:textId="77777777" w:rsidR="00CE44CF" w:rsidRPr="00263225" w:rsidRDefault="00CE44CF" w:rsidP="00116789">
            <w:pPr>
              <w:ind w:left="33" w:right="160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ФЕАЭС 2.1.6.8</w:t>
            </w:r>
          </w:p>
          <w:p w14:paraId="579CD389" w14:textId="77777777" w:rsidR="00CE44CF" w:rsidRPr="00263225" w:rsidRDefault="00CE44CF" w:rsidP="00116789">
            <w:pPr>
              <w:ind w:left="33" w:right="160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(метод А)</w:t>
            </w:r>
          </w:p>
          <w:p w14:paraId="366C236F" w14:textId="77777777" w:rsidR="00CE44CF" w:rsidRPr="00263225" w:rsidRDefault="00CE44CF" w:rsidP="00116789">
            <w:pPr>
              <w:overflowPunct w:val="0"/>
              <w:autoSpaceDE w:val="0"/>
              <w:autoSpaceDN w:val="0"/>
              <w:adjustRightInd w:val="0"/>
              <w:ind w:left="34" w:right="160"/>
              <w:textAlignment w:val="baseline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Методика определения наличия эндотоксина в изделиях медицинской промышленности однократного применения из полимерных материалов, выпускаемых на СП «</w:t>
            </w:r>
            <w:proofErr w:type="spellStart"/>
            <w:r w:rsidRPr="00263225">
              <w:rPr>
                <w:sz w:val="22"/>
                <w:szCs w:val="22"/>
              </w:rPr>
              <w:t>ФреБор</w:t>
            </w:r>
            <w:proofErr w:type="spellEnd"/>
            <w:r w:rsidRPr="00263225">
              <w:rPr>
                <w:sz w:val="22"/>
                <w:szCs w:val="22"/>
              </w:rPr>
              <w:t xml:space="preserve">» </w:t>
            </w:r>
            <w:proofErr w:type="spellStart"/>
            <w:r w:rsidRPr="00263225">
              <w:rPr>
                <w:sz w:val="22"/>
                <w:szCs w:val="22"/>
              </w:rPr>
              <w:t>г.Борисова</w:t>
            </w:r>
            <w:proofErr w:type="spellEnd"/>
            <w:r w:rsidRPr="00263225">
              <w:rPr>
                <w:sz w:val="22"/>
                <w:szCs w:val="22"/>
              </w:rPr>
              <w:t xml:space="preserve"> с применением </w:t>
            </w:r>
            <w:proofErr w:type="spellStart"/>
            <w:r w:rsidRPr="00263225">
              <w:rPr>
                <w:sz w:val="22"/>
                <w:szCs w:val="22"/>
              </w:rPr>
              <w:t>Лимулюс</w:t>
            </w:r>
            <w:proofErr w:type="spellEnd"/>
            <w:r w:rsidRPr="00263225">
              <w:rPr>
                <w:sz w:val="22"/>
                <w:szCs w:val="22"/>
              </w:rPr>
              <w:t>-лизат теста (ЛАЛ-теста), утв.17.11.1994 г. МЗ РБ</w:t>
            </w:r>
          </w:p>
          <w:p w14:paraId="6D982C0B" w14:textId="77777777" w:rsidR="00CE44CF" w:rsidRPr="00263225" w:rsidRDefault="00CE44CF" w:rsidP="00116789">
            <w:pPr>
              <w:overflowPunct w:val="0"/>
              <w:autoSpaceDE w:val="0"/>
              <w:autoSpaceDN w:val="0"/>
              <w:adjustRightInd w:val="0"/>
              <w:ind w:left="33" w:right="160"/>
              <w:textAlignment w:val="baseline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Технические условия на изделия медицинского назначения </w:t>
            </w:r>
          </w:p>
          <w:p w14:paraId="01DE9038" w14:textId="77777777" w:rsidR="00CE44CF" w:rsidRPr="00263225" w:rsidRDefault="00CE44CF" w:rsidP="00116789">
            <w:pPr>
              <w:overflowPunct w:val="0"/>
              <w:autoSpaceDE w:val="0"/>
              <w:autoSpaceDN w:val="0"/>
              <w:adjustRightInd w:val="0"/>
              <w:ind w:left="33" w:right="160"/>
              <w:textAlignment w:val="baseline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ТНПА и другая </w:t>
            </w:r>
          </w:p>
          <w:p w14:paraId="57E610FC" w14:textId="77777777" w:rsidR="00CE44CF" w:rsidRDefault="00CE44CF" w:rsidP="00116789">
            <w:pPr>
              <w:ind w:right="160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документация </w:t>
            </w:r>
          </w:p>
          <w:p w14:paraId="4DFFD7F9" w14:textId="77777777" w:rsidR="00083F5A" w:rsidRDefault="00083F5A" w:rsidP="00116789">
            <w:pPr>
              <w:ind w:right="160"/>
              <w:rPr>
                <w:sz w:val="22"/>
                <w:szCs w:val="22"/>
                <w:lang w:eastAsia="en-US"/>
              </w:rPr>
            </w:pPr>
          </w:p>
          <w:p w14:paraId="75F4B41E" w14:textId="77777777" w:rsidR="00083F5A" w:rsidRDefault="00083F5A" w:rsidP="00116789">
            <w:pPr>
              <w:ind w:right="160"/>
              <w:rPr>
                <w:sz w:val="22"/>
                <w:szCs w:val="22"/>
                <w:lang w:eastAsia="en-US"/>
              </w:rPr>
            </w:pPr>
          </w:p>
          <w:p w14:paraId="18545056" w14:textId="77777777" w:rsidR="00083F5A" w:rsidRDefault="00083F5A" w:rsidP="00116789">
            <w:pPr>
              <w:ind w:right="160"/>
              <w:rPr>
                <w:sz w:val="22"/>
                <w:szCs w:val="22"/>
                <w:lang w:eastAsia="en-US"/>
              </w:rPr>
            </w:pPr>
          </w:p>
          <w:p w14:paraId="15731B70" w14:textId="524F6F50" w:rsidR="00083F5A" w:rsidRPr="00263225" w:rsidRDefault="00083F5A" w:rsidP="00116789">
            <w:pPr>
              <w:ind w:right="16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28ED4" w14:textId="77777777" w:rsidR="00CE44CF" w:rsidRPr="00263225" w:rsidRDefault="00CE44CF" w:rsidP="00116789">
            <w:pPr>
              <w:ind w:left="-108" w:right="155" w:firstLine="108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ГФ РБ 2.6.14 </w:t>
            </w:r>
          </w:p>
          <w:p w14:paraId="322E1F47" w14:textId="77777777" w:rsidR="00CE44CF" w:rsidRPr="00263225" w:rsidRDefault="00CE44CF" w:rsidP="00116789">
            <w:pPr>
              <w:ind w:left="-108" w:right="155" w:firstLine="108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(метод А)</w:t>
            </w:r>
          </w:p>
          <w:p w14:paraId="2E72AC7A" w14:textId="77777777" w:rsidR="00CE44CF" w:rsidRPr="00263225" w:rsidRDefault="00CE44CF" w:rsidP="00116789">
            <w:pPr>
              <w:ind w:left="-108" w:right="155" w:firstLine="108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ФЕАЭС 2.1.6.8</w:t>
            </w:r>
          </w:p>
          <w:p w14:paraId="004F9B51" w14:textId="77777777" w:rsidR="00CE44CF" w:rsidRPr="00263225" w:rsidRDefault="00CE44CF" w:rsidP="00116789">
            <w:pPr>
              <w:ind w:left="-108" w:right="155" w:firstLine="108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(метод А)</w:t>
            </w:r>
          </w:p>
          <w:p w14:paraId="0906217C" w14:textId="77777777" w:rsidR="00CE44CF" w:rsidRPr="00263225" w:rsidRDefault="00CE44CF" w:rsidP="00116789">
            <w:pPr>
              <w:overflowPunct w:val="0"/>
              <w:autoSpaceDE w:val="0"/>
              <w:autoSpaceDN w:val="0"/>
              <w:adjustRightInd w:val="0"/>
              <w:ind w:right="155"/>
              <w:textAlignment w:val="baseline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Методика </w:t>
            </w:r>
          </w:p>
          <w:p w14:paraId="4B3F4839" w14:textId="553E80BB" w:rsidR="00CE44CF" w:rsidRPr="00263225" w:rsidRDefault="00CE44CF" w:rsidP="00116789">
            <w:pPr>
              <w:overflowPunct w:val="0"/>
              <w:autoSpaceDE w:val="0"/>
              <w:autoSpaceDN w:val="0"/>
              <w:adjustRightInd w:val="0"/>
              <w:ind w:right="155"/>
              <w:textAlignment w:val="baseline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определения наличия эндотоксина в изделиях медицинской промышленности однократного применения из полимерных материалов, выпускаемых на СП «</w:t>
            </w:r>
            <w:proofErr w:type="spellStart"/>
            <w:r w:rsidR="00083F5A" w:rsidRPr="00263225">
              <w:rPr>
                <w:sz w:val="22"/>
                <w:szCs w:val="22"/>
              </w:rPr>
              <w:t>ФреБор</w:t>
            </w:r>
            <w:proofErr w:type="spellEnd"/>
            <w:r w:rsidR="00083F5A" w:rsidRPr="00263225">
              <w:rPr>
                <w:sz w:val="22"/>
                <w:szCs w:val="22"/>
              </w:rPr>
              <w:t>» г.</w:t>
            </w:r>
            <w:r w:rsidRPr="00263225">
              <w:rPr>
                <w:sz w:val="22"/>
                <w:szCs w:val="22"/>
              </w:rPr>
              <w:t xml:space="preserve"> Борисова с применением </w:t>
            </w:r>
          </w:p>
          <w:p w14:paraId="7BF048D6" w14:textId="55C28112" w:rsidR="00CE44CF" w:rsidRPr="00263225" w:rsidRDefault="00CE44CF" w:rsidP="006954DB">
            <w:pPr>
              <w:ind w:right="155"/>
              <w:rPr>
                <w:sz w:val="22"/>
                <w:szCs w:val="22"/>
                <w:lang w:eastAsia="en-US"/>
              </w:rPr>
            </w:pPr>
            <w:proofErr w:type="spellStart"/>
            <w:r w:rsidRPr="00263225">
              <w:rPr>
                <w:sz w:val="22"/>
                <w:szCs w:val="22"/>
              </w:rPr>
              <w:t>Лимулюс</w:t>
            </w:r>
            <w:proofErr w:type="spellEnd"/>
            <w:r w:rsidRPr="00263225">
              <w:rPr>
                <w:sz w:val="22"/>
                <w:szCs w:val="22"/>
              </w:rPr>
              <w:t>-лизат теста (ЛАЛ-теста),</w:t>
            </w:r>
            <w:r w:rsidRPr="00263225">
              <w:rPr>
                <w:sz w:val="22"/>
                <w:szCs w:val="22"/>
              </w:rPr>
              <w:br/>
              <w:t>утв.17.11.1994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205B251C" w:rsidR="00CE44CF" w:rsidRPr="006954DB" w:rsidRDefault="00E40CDB" w:rsidP="00116789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Микробиологическая лаборатория службы контроля качества Производственного унитарного предприятия "</w:t>
            </w:r>
            <w:proofErr w:type="spellStart"/>
            <w:r>
              <w:rPr>
                <w:sz w:val="22"/>
              </w:rPr>
              <w:t>ФреБор</w:t>
            </w:r>
            <w:proofErr w:type="spellEnd"/>
            <w:r>
              <w:rPr>
                <w:sz w:val="22"/>
              </w:rPr>
              <w:t xml:space="preserve">" (ул.Чапаева,64,6-й этаж, 222518, </w:t>
            </w:r>
            <w:proofErr w:type="spellStart"/>
            <w:r>
              <w:rPr>
                <w:sz w:val="22"/>
              </w:rPr>
              <w:t>г.Борисов</w:t>
            </w:r>
            <w:proofErr w:type="spellEnd"/>
            <w:r>
              <w:rPr>
                <w:sz w:val="22"/>
              </w:rPr>
              <w:t>, Минская область)</w:t>
            </w:r>
          </w:p>
        </w:tc>
      </w:tr>
    </w:tbl>
    <w:p w14:paraId="23D7E86D" w14:textId="77777777" w:rsidR="006954DB" w:rsidRPr="006954DB" w:rsidRDefault="006954DB">
      <w:pPr>
        <w:rPr>
          <w:sz w:val="24"/>
          <w:szCs w:val="24"/>
        </w:rPr>
      </w:pPr>
    </w:p>
    <w:p w14:paraId="2CFC68D4" w14:textId="77777777" w:rsidR="006954DB" w:rsidRPr="006954DB" w:rsidRDefault="006954DB">
      <w:pPr>
        <w:rPr>
          <w:sz w:val="24"/>
          <w:szCs w:val="24"/>
        </w:rPr>
      </w:pPr>
    </w:p>
    <w:p w14:paraId="6A4E4E93" w14:textId="77777777" w:rsidR="006954DB" w:rsidRPr="006954DB" w:rsidRDefault="006954DB">
      <w:pPr>
        <w:rPr>
          <w:sz w:val="24"/>
          <w:szCs w:val="24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261"/>
        <w:gridCol w:w="1365"/>
        <w:gridCol w:w="2269"/>
        <w:gridCol w:w="2954"/>
        <w:gridCol w:w="2954"/>
        <w:gridCol w:w="2347"/>
      </w:tblGrid>
      <w:tr w:rsidR="00116789" w:rsidRPr="006954DB" w14:paraId="0215DC10" w14:textId="77777777" w:rsidTr="00116789">
        <w:trPr>
          <w:trHeight w:val="240"/>
        </w:trPr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8E72C" w14:textId="1A62A84D" w:rsidR="00116789" w:rsidRPr="006954DB" w:rsidRDefault="00116789" w:rsidP="00116789">
            <w:pPr>
              <w:jc w:val="center"/>
              <w:rPr>
                <w:sz w:val="24"/>
                <w:szCs w:val="24"/>
              </w:rPr>
            </w:pPr>
            <w:r w:rsidRPr="006954DB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94719" w14:textId="55DF47C5" w:rsidR="00116789" w:rsidRPr="006954DB" w:rsidRDefault="00116789" w:rsidP="00116789">
            <w:pPr>
              <w:jc w:val="center"/>
              <w:rPr>
                <w:sz w:val="24"/>
                <w:szCs w:val="24"/>
              </w:rPr>
            </w:pPr>
            <w:r w:rsidRPr="006954D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941D5" w14:textId="71D13A70" w:rsidR="00116789" w:rsidRPr="006954DB" w:rsidRDefault="00116789" w:rsidP="00116789">
            <w:pPr>
              <w:ind w:right="88"/>
              <w:jc w:val="center"/>
              <w:rPr>
                <w:sz w:val="24"/>
                <w:szCs w:val="24"/>
              </w:rPr>
            </w:pPr>
            <w:r w:rsidRPr="006954D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F4140" w14:textId="02BBCDC8" w:rsidR="00116789" w:rsidRPr="006954DB" w:rsidRDefault="00116789" w:rsidP="00116789">
            <w:pPr>
              <w:jc w:val="center"/>
              <w:rPr>
                <w:sz w:val="24"/>
                <w:szCs w:val="24"/>
              </w:rPr>
            </w:pPr>
            <w:r w:rsidRPr="006954D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708EC" w14:textId="79D22521" w:rsidR="00116789" w:rsidRPr="006954DB" w:rsidRDefault="00116789" w:rsidP="00116789">
            <w:pPr>
              <w:ind w:left="33" w:right="160"/>
              <w:jc w:val="center"/>
              <w:rPr>
                <w:sz w:val="24"/>
                <w:szCs w:val="24"/>
              </w:rPr>
            </w:pPr>
            <w:r w:rsidRPr="006954D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E02F3" w14:textId="0DE75B07" w:rsidR="00116789" w:rsidRPr="006954DB" w:rsidRDefault="00116789" w:rsidP="00116789">
            <w:pPr>
              <w:ind w:left="-108" w:right="155" w:firstLine="108"/>
              <w:jc w:val="center"/>
              <w:rPr>
                <w:sz w:val="24"/>
                <w:szCs w:val="24"/>
              </w:rPr>
            </w:pPr>
            <w:r w:rsidRPr="006954D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40D7B" w14:textId="7F9BE5A5" w:rsidR="00116789" w:rsidRPr="006954DB" w:rsidRDefault="00116789" w:rsidP="00116789">
            <w:pPr>
              <w:jc w:val="center"/>
              <w:rPr>
                <w:sz w:val="24"/>
                <w:szCs w:val="24"/>
                <w:lang w:eastAsia="en-US"/>
              </w:rPr>
            </w:pPr>
            <w:r w:rsidRPr="006954DB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E44CF" w:rsidRPr="006954DB" w14:paraId="16348139" w14:textId="77777777" w:rsidTr="00116789">
        <w:trPr>
          <w:trHeight w:val="240"/>
        </w:trPr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E73C95" w14:textId="3B88993B" w:rsidR="00CE44CF" w:rsidRPr="00083F5A" w:rsidRDefault="00116789" w:rsidP="006954DB">
            <w:pPr>
              <w:jc w:val="center"/>
              <w:rPr>
                <w:sz w:val="22"/>
                <w:szCs w:val="22"/>
              </w:rPr>
            </w:pPr>
            <w:r w:rsidRPr="00083F5A">
              <w:rPr>
                <w:sz w:val="22"/>
                <w:szCs w:val="22"/>
              </w:rPr>
              <w:t>1.</w:t>
            </w:r>
            <w:r w:rsidR="00CE44CF" w:rsidRPr="00083F5A">
              <w:rPr>
                <w:sz w:val="22"/>
                <w:szCs w:val="22"/>
              </w:rPr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88EDB" w14:textId="77777777" w:rsidR="00CE44CF" w:rsidRPr="00263225" w:rsidRDefault="00CE44CF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Медицинские изделия </w:t>
            </w:r>
          </w:p>
          <w:p w14:paraId="41AD454B" w14:textId="77777777" w:rsidR="00CE44CF" w:rsidRPr="00263225" w:rsidRDefault="00CE44CF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однократного применения </w:t>
            </w:r>
          </w:p>
          <w:p w14:paraId="2F483101" w14:textId="77777777" w:rsidR="00CE44CF" w:rsidRPr="00263225" w:rsidRDefault="00CE44CF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из полимерных материалов</w:t>
            </w:r>
          </w:p>
          <w:p w14:paraId="160C019D" w14:textId="77777777" w:rsidR="00CE44CF" w:rsidRPr="00263225" w:rsidRDefault="00CE44CF" w:rsidP="00116789">
            <w:pPr>
              <w:rPr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6A393" w14:textId="7F8CB645" w:rsidR="00CE44CF" w:rsidRPr="00263225" w:rsidRDefault="00CE44CF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32.50 /06.036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97D23" w14:textId="77777777" w:rsidR="00CE44CF" w:rsidRPr="00263225" w:rsidRDefault="00CE44CF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Индекс </w:t>
            </w:r>
          </w:p>
          <w:p w14:paraId="3C827C29" w14:textId="77777777" w:rsidR="00CE44CF" w:rsidRPr="00263225" w:rsidRDefault="00CE44CF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токсичности</w:t>
            </w:r>
          </w:p>
          <w:p w14:paraId="44DE1971" w14:textId="77777777" w:rsidR="00CE44CF" w:rsidRPr="00263225" w:rsidRDefault="00CE44CF" w:rsidP="00116789">
            <w:pPr>
              <w:rPr>
                <w:sz w:val="22"/>
                <w:szCs w:val="22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FF91" w14:textId="0CD21A26" w:rsidR="00CE44CF" w:rsidRPr="00263225" w:rsidRDefault="00CE44CF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МУ </w:t>
            </w:r>
            <w:r w:rsidR="00083F5A" w:rsidRPr="00263225">
              <w:rPr>
                <w:sz w:val="22"/>
                <w:szCs w:val="22"/>
              </w:rPr>
              <w:t>1.1.037–95</w:t>
            </w:r>
          </w:p>
          <w:p w14:paraId="1D16533E" w14:textId="77777777" w:rsidR="00CE44CF" w:rsidRPr="00263225" w:rsidRDefault="00CE44CF" w:rsidP="0011678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СНиП «Требования к изделиям медицинского назначения и медицинской технике», п.16, утв. Постановлением МЗ РБ 16.12.2013 №128</w:t>
            </w:r>
          </w:p>
          <w:p w14:paraId="5E95F14F" w14:textId="77777777" w:rsidR="00083F5A" w:rsidRDefault="00CE44CF" w:rsidP="0011678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ГН «Показатели безопасности изделий медицинского назначения, медицинской техники и материалов, применяемых для их изготовления», таблица 5,</w:t>
            </w:r>
          </w:p>
          <w:p w14:paraId="7C8424D9" w14:textId="39575D76" w:rsidR="00CE44CF" w:rsidRPr="00263225" w:rsidRDefault="00CE44CF" w:rsidP="00083F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утв. Постановлением МЗ РБ 16.12.2013 №128</w:t>
            </w:r>
          </w:p>
          <w:p w14:paraId="748682ED" w14:textId="77777777" w:rsidR="00CE44CF" w:rsidRPr="00263225" w:rsidRDefault="00CE44CF" w:rsidP="00116789">
            <w:pPr>
              <w:overflowPunct w:val="0"/>
              <w:autoSpaceDE w:val="0"/>
              <w:autoSpaceDN w:val="0"/>
              <w:adjustRightInd w:val="0"/>
              <w:ind w:left="33"/>
              <w:textAlignment w:val="baseline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Технические условия на изделия медицинского назначения </w:t>
            </w:r>
          </w:p>
          <w:p w14:paraId="6759C617" w14:textId="77777777" w:rsidR="00CE44CF" w:rsidRPr="00263225" w:rsidRDefault="00CE44CF" w:rsidP="0011678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ТНПА и другая </w:t>
            </w:r>
          </w:p>
          <w:p w14:paraId="1782D221" w14:textId="4234D9CE" w:rsidR="00083F5A" w:rsidRPr="00263225" w:rsidRDefault="00CE44CF" w:rsidP="00083F5A">
            <w:pPr>
              <w:ind w:left="-108" w:firstLine="108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AB4D6" w14:textId="414B670D" w:rsidR="00CE44CF" w:rsidRPr="00263225" w:rsidRDefault="00CE44CF" w:rsidP="00116789">
            <w:pPr>
              <w:ind w:right="155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МУ </w:t>
            </w:r>
            <w:r w:rsidR="00083F5A" w:rsidRPr="00263225">
              <w:rPr>
                <w:sz w:val="22"/>
                <w:szCs w:val="22"/>
              </w:rPr>
              <w:t>1.1.037–95</w:t>
            </w:r>
          </w:p>
          <w:p w14:paraId="32581A15" w14:textId="77777777" w:rsidR="00CE44CF" w:rsidRPr="00263225" w:rsidRDefault="00CE44CF" w:rsidP="00116789">
            <w:pPr>
              <w:ind w:right="155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«Биотестирование продукции из полимерных и других материалов», п.5, утв. </w:t>
            </w:r>
          </w:p>
          <w:p w14:paraId="78ED7523" w14:textId="77777777" w:rsidR="00CE44CF" w:rsidRPr="00263225" w:rsidRDefault="00CE44CF" w:rsidP="00116789">
            <w:pPr>
              <w:ind w:right="155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Председателем Госкомсанэпиднадзора России – Главным государственным санитарным врачом Российской Федерации 20.12.1995 </w:t>
            </w:r>
          </w:p>
          <w:p w14:paraId="10C3F9CF" w14:textId="1BCD728D" w:rsidR="00CE44CF" w:rsidRPr="00263225" w:rsidRDefault="00CE44CF" w:rsidP="006954DB">
            <w:pPr>
              <w:ind w:right="155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Инструкция по </w:t>
            </w:r>
            <w:r w:rsidR="00083F5A" w:rsidRPr="00263225">
              <w:rPr>
                <w:sz w:val="22"/>
                <w:szCs w:val="22"/>
              </w:rPr>
              <w:t>применению №020–1118</w:t>
            </w:r>
            <w:r w:rsidRPr="00263225">
              <w:rPr>
                <w:sz w:val="22"/>
                <w:szCs w:val="22"/>
              </w:rPr>
              <w:t xml:space="preserve">, гл. </w:t>
            </w:r>
            <w:r w:rsidR="00083F5A" w:rsidRPr="00263225">
              <w:rPr>
                <w:sz w:val="22"/>
                <w:szCs w:val="22"/>
              </w:rPr>
              <w:t>1–4</w:t>
            </w:r>
            <w:r w:rsidRPr="00263225">
              <w:rPr>
                <w:sz w:val="22"/>
                <w:szCs w:val="22"/>
              </w:rPr>
              <w:t>, прилож.4,5, утв. Заместителем Министра здравоохранения – Главным государственным санитарным врачом РБ 23.04.2019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3280E" w14:textId="446C1353" w:rsidR="00CE44CF" w:rsidRPr="006954DB" w:rsidRDefault="00E40CDB" w:rsidP="00116789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Микробиологическая лаборатория службы контроля качества Производственного унитарного предприятия "</w:t>
            </w:r>
            <w:proofErr w:type="spellStart"/>
            <w:r>
              <w:rPr>
                <w:sz w:val="22"/>
              </w:rPr>
              <w:t>ФреБор</w:t>
            </w:r>
            <w:proofErr w:type="spellEnd"/>
            <w:r>
              <w:rPr>
                <w:sz w:val="22"/>
              </w:rPr>
              <w:t xml:space="preserve">" (ул.Чапаева,64,6-й этаж, 222518, </w:t>
            </w:r>
            <w:proofErr w:type="spellStart"/>
            <w:r>
              <w:rPr>
                <w:sz w:val="22"/>
              </w:rPr>
              <w:t>г.Борисов</w:t>
            </w:r>
            <w:proofErr w:type="spellEnd"/>
            <w:r>
              <w:rPr>
                <w:sz w:val="22"/>
              </w:rPr>
              <w:t>, Минская область)</w:t>
            </w:r>
          </w:p>
        </w:tc>
      </w:tr>
      <w:tr w:rsidR="00116789" w:rsidRPr="006954DB" w14:paraId="07C36734" w14:textId="77777777" w:rsidTr="00116789">
        <w:trPr>
          <w:trHeight w:val="240"/>
        </w:trPr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AB566" w14:textId="026B4108" w:rsidR="00116789" w:rsidRPr="00083F5A" w:rsidRDefault="00116789" w:rsidP="006954DB">
            <w:pPr>
              <w:jc w:val="center"/>
              <w:rPr>
                <w:sz w:val="22"/>
                <w:szCs w:val="22"/>
              </w:rPr>
            </w:pPr>
            <w:r w:rsidRPr="00083F5A">
              <w:rPr>
                <w:sz w:val="22"/>
                <w:szCs w:val="22"/>
              </w:rPr>
              <w:t>1.3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575E9" w14:textId="77777777" w:rsidR="00116789" w:rsidRPr="00263225" w:rsidRDefault="00116789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Медицинские изделия </w:t>
            </w:r>
          </w:p>
          <w:p w14:paraId="6D8970F1" w14:textId="77777777" w:rsidR="00116789" w:rsidRPr="00263225" w:rsidRDefault="00116789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однократного применения </w:t>
            </w:r>
          </w:p>
          <w:p w14:paraId="2CDDEA7D" w14:textId="4CBEACC9" w:rsidR="00116789" w:rsidRPr="00263225" w:rsidRDefault="00116789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из полимерных материалов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98E7B" w14:textId="49F76FC3" w:rsidR="00116789" w:rsidRPr="00263225" w:rsidRDefault="00116789" w:rsidP="00116789">
            <w:pPr>
              <w:ind w:right="88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32.50/01.086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BF30D" w14:textId="34877664" w:rsidR="00116789" w:rsidRPr="00263225" w:rsidRDefault="00116789" w:rsidP="00116789">
            <w:pPr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5990B" w14:textId="77777777" w:rsidR="00116789" w:rsidRPr="00263225" w:rsidRDefault="00116789" w:rsidP="00116789">
            <w:pPr>
              <w:spacing w:line="228" w:lineRule="auto"/>
              <w:ind w:right="66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ГФ РБ </w:t>
            </w:r>
            <w:r w:rsidRPr="00263225">
              <w:rPr>
                <w:sz w:val="22"/>
                <w:szCs w:val="22"/>
                <w:lang w:val="en-US"/>
              </w:rPr>
              <w:t>II</w:t>
            </w:r>
            <w:r w:rsidRPr="00263225">
              <w:rPr>
                <w:sz w:val="22"/>
                <w:szCs w:val="22"/>
              </w:rPr>
              <w:t xml:space="preserve">  </w:t>
            </w:r>
          </w:p>
          <w:p w14:paraId="5C5D161C" w14:textId="77777777" w:rsidR="00116789" w:rsidRPr="00263225" w:rsidRDefault="00116789" w:rsidP="00116789">
            <w:pPr>
              <w:spacing w:line="228" w:lineRule="auto"/>
              <w:ind w:right="66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2.6.1, 3.2.3, 3.2.6</w:t>
            </w:r>
          </w:p>
          <w:p w14:paraId="7A260536" w14:textId="77777777" w:rsidR="00116789" w:rsidRPr="00263225" w:rsidRDefault="00116789" w:rsidP="00116789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66"/>
              <w:textAlignment w:val="baseline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ФЕАЭС 2.1.6.1</w:t>
            </w:r>
          </w:p>
          <w:p w14:paraId="1FA2EF0A" w14:textId="77777777" w:rsidR="00116789" w:rsidRPr="00263225" w:rsidRDefault="00116789" w:rsidP="001167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right="66"/>
              <w:textAlignment w:val="baseline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Технические условия на изделия медицинского назначения </w:t>
            </w:r>
          </w:p>
          <w:p w14:paraId="48B9273A" w14:textId="77777777" w:rsidR="00116789" w:rsidRPr="00263225" w:rsidRDefault="00116789" w:rsidP="00116789">
            <w:pPr>
              <w:ind w:right="66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ТНПА и другая </w:t>
            </w:r>
          </w:p>
          <w:p w14:paraId="448828EB" w14:textId="0222B8B0" w:rsidR="00116789" w:rsidRPr="00263225" w:rsidRDefault="00116789" w:rsidP="00116789">
            <w:pPr>
              <w:ind w:left="-108" w:right="66" w:firstLine="108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3D889" w14:textId="77777777" w:rsidR="00116789" w:rsidRPr="00263225" w:rsidRDefault="00116789" w:rsidP="00116789">
            <w:pPr>
              <w:spacing w:line="228" w:lineRule="auto"/>
              <w:ind w:right="155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 xml:space="preserve">ГФ РБ </w:t>
            </w:r>
            <w:r w:rsidRPr="00263225">
              <w:rPr>
                <w:sz w:val="22"/>
                <w:szCs w:val="22"/>
                <w:lang w:val="en-US"/>
              </w:rPr>
              <w:t>II</w:t>
            </w:r>
          </w:p>
          <w:p w14:paraId="5966B3C5" w14:textId="77777777" w:rsidR="00116789" w:rsidRPr="00263225" w:rsidRDefault="00116789" w:rsidP="00116789">
            <w:pPr>
              <w:spacing w:line="228" w:lineRule="auto"/>
              <w:ind w:right="155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2.6.1, 3.2.3, 3.2.6</w:t>
            </w:r>
          </w:p>
          <w:p w14:paraId="36968821" w14:textId="540B7FA5" w:rsidR="00116789" w:rsidRPr="00263225" w:rsidRDefault="00116789" w:rsidP="00116789">
            <w:pPr>
              <w:ind w:right="155"/>
              <w:rPr>
                <w:sz w:val="22"/>
                <w:szCs w:val="22"/>
              </w:rPr>
            </w:pPr>
            <w:r w:rsidRPr="00263225">
              <w:rPr>
                <w:sz w:val="22"/>
                <w:szCs w:val="22"/>
              </w:rPr>
              <w:t>ФЕАЭС 2.1.6.1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11BC6" w14:textId="61D88BF0" w:rsidR="00116789" w:rsidRPr="006954DB" w:rsidRDefault="00E40CDB" w:rsidP="00116789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Микробиологическая лаборатория службы контроля качества Производственного унитарного предприятия "</w:t>
            </w:r>
            <w:proofErr w:type="spellStart"/>
            <w:r>
              <w:rPr>
                <w:sz w:val="22"/>
              </w:rPr>
              <w:t>ФреБор</w:t>
            </w:r>
            <w:proofErr w:type="spellEnd"/>
            <w:r>
              <w:rPr>
                <w:sz w:val="22"/>
              </w:rPr>
              <w:t xml:space="preserve">" (ул.Чапаева,64,6-й этаж, 222518, </w:t>
            </w:r>
            <w:proofErr w:type="spellStart"/>
            <w:r>
              <w:rPr>
                <w:sz w:val="22"/>
              </w:rPr>
              <w:t>г.Борисов</w:t>
            </w:r>
            <w:proofErr w:type="spellEnd"/>
            <w:r>
              <w:rPr>
                <w:sz w:val="22"/>
              </w:rPr>
              <w:t>, Минская область)</w:t>
            </w:r>
          </w:p>
        </w:tc>
      </w:tr>
    </w:tbl>
    <w:p w14:paraId="39CBA480" w14:textId="77777777" w:rsidR="006954DB" w:rsidRPr="006954DB" w:rsidRDefault="006954DB">
      <w:pPr>
        <w:rPr>
          <w:sz w:val="24"/>
          <w:szCs w:val="24"/>
        </w:rPr>
      </w:pPr>
    </w:p>
    <w:p w14:paraId="5472A119" w14:textId="77777777" w:rsidR="006954DB" w:rsidRPr="006954DB" w:rsidRDefault="006954DB">
      <w:pPr>
        <w:rPr>
          <w:sz w:val="24"/>
          <w:szCs w:val="24"/>
        </w:rPr>
      </w:pPr>
    </w:p>
    <w:p w14:paraId="4C9B0F1A" w14:textId="77777777" w:rsidR="006954DB" w:rsidRDefault="006954DB">
      <w:pPr>
        <w:rPr>
          <w:sz w:val="24"/>
          <w:szCs w:val="24"/>
        </w:rPr>
      </w:pPr>
    </w:p>
    <w:p w14:paraId="3C4C7A4F" w14:textId="77777777" w:rsidR="006954DB" w:rsidRPr="006954DB" w:rsidRDefault="006954DB">
      <w:pPr>
        <w:rPr>
          <w:sz w:val="24"/>
          <w:szCs w:val="24"/>
        </w:rPr>
      </w:pPr>
    </w:p>
    <w:sectPr w:rsidR="006954DB" w:rsidRPr="006954DB" w:rsidSect="001167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239A" w14:textId="77777777" w:rsidR="00A525C1" w:rsidRDefault="00A525C1" w:rsidP="0011070C">
      <w:r>
        <w:separator/>
      </w:r>
    </w:p>
  </w:endnote>
  <w:endnote w:type="continuationSeparator" w:id="0">
    <w:p w14:paraId="4D46CD3A" w14:textId="77777777" w:rsidR="00A525C1" w:rsidRDefault="00A525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F93E7A7" w14:textId="77777777" w:rsidR="00823EEC" w:rsidRDefault="00823E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24806389" w:rsidR="00222A33" w:rsidRPr="00BF5CCF" w:rsidRDefault="00263225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572A4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083F5A">
            <w:rPr>
              <w:rFonts w:eastAsia="ArialMT"/>
              <w:sz w:val="18"/>
              <w:szCs w:val="18"/>
            </w:rPr>
            <w:t>13</w:t>
          </w:r>
          <w:r w:rsidRPr="00572A4E">
            <w:rPr>
              <w:rFonts w:eastAsia="ArialMT"/>
              <w:sz w:val="18"/>
              <w:szCs w:val="18"/>
            </w:rPr>
            <w:t>.0</w:t>
          </w:r>
          <w:r w:rsidR="00083F5A">
            <w:rPr>
              <w:rFonts w:eastAsia="ArialMT"/>
              <w:sz w:val="18"/>
              <w:szCs w:val="18"/>
            </w:rPr>
            <w:t>3</w:t>
          </w:r>
          <w:r w:rsidRPr="00572A4E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40CD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40CD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427510F9" w:rsidR="00306EC9" w:rsidRPr="00BF5CCF" w:rsidRDefault="00263225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572A4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13</w:t>
          </w:r>
          <w:r w:rsidRPr="00572A4E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3</w:t>
          </w:r>
          <w:r w:rsidRPr="00572A4E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40CD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40CD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0B09FF96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9AEE" w14:textId="77777777" w:rsidR="00A525C1" w:rsidRDefault="00A525C1" w:rsidP="0011070C">
      <w:r>
        <w:separator/>
      </w:r>
    </w:p>
  </w:footnote>
  <w:footnote w:type="continuationSeparator" w:id="0">
    <w:p w14:paraId="1B96568F" w14:textId="77777777" w:rsidR="00A525C1" w:rsidRDefault="00A525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4F83" w14:textId="77777777" w:rsidR="00823EEC" w:rsidRDefault="00823E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7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20"/>
      <w:gridCol w:w="2551"/>
    </w:tblGrid>
    <w:tr w:rsidR="00BD12DD" w14:paraId="0AB7987A" w14:textId="77777777" w:rsidTr="00083F5A">
      <w:trPr>
        <w:trHeight w:val="221"/>
      </w:trPr>
      <w:tc>
        <w:tcPr>
          <w:tcW w:w="12220" w:type="dxa"/>
          <w:vAlign w:val="center"/>
        </w:tcPr>
        <w:p w14:paraId="230AE9EC" w14:textId="438F7260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083F5A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74BCD155" w14:textId="276010D1" w:rsidR="00BD12DD" w:rsidRPr="00C81CC9" w:rsidRDefault="00116789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11678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2.2734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444D4FD3" w14:textId="77777777" w:rsidR="00E40CDB" w:rsidRPr="00823EEC" w:rsidRDefault="00E40CDB" w:rsidP="00823EEC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23EE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Производственное унитарное предприятие "</w:t>
          </w:r>
          <w:proofErr w:type="spellStart"/>
          <w:r w:rsidRPr="00823EE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Фребор</w:t>
          </w:r>
          <w:proofErr w:type="spellEnd"/>
          <w:r w:rsidRPr="00823EE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1132A6A4" w14:textId="64FC31DC" w:rsidR="00BD12DD" w:rsidRPr="00823EEC" w:rsidRDefault="00E40CDB" w:rsidP="00823EE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23EE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микробиологическая лаборатория службы контроля качества</w:t>
          </w:r>
        </w:p>
      </w:tc>
      <w:tc>
        <w:tcPr>
          <w:tcW w:w="2551" w:type="dxa"/>
          <w:vAlign w:val="center"/>
        </w:tcPr>
        <w:p w14:paraId="5F2FA191" w14:textId="11952B7C" w:rsidR="00BD12DD" w:rsidRPr="00823EEC" w:rsidRDefault="008D1160" w:rsidP="00823EEC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823EEC">
            <w:rPr>
              <w:rFonts w:ascii="Times New Roman" w:hAnsi="Times New Roman"/>
              <w:b/>
              <w:bCs/>
              <w:sz w:val="28"/>
              <w:szCs w:val="28"/>
            </w:rPr>
            <w:t>BY/112 2.2734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6328101">
    <w:abstractNumId w:val="6"/>
  </w:num>
  <w:num w:numId="2" w16cid:durableId="133061850">
    <w:abstractNumId w:val="7"/>
  </w:num>
  <w:num w:numId="3" w16cid:durableId="1401827011">
    <w:abstractNumId w:val="4"/>
  </w:num>
  <w:num w:numId="4" w16cid:durableId="879900793">
    <w:abstractNumId w:val="1"/>
  </w:num>
  <w:num w:numId="5" w16cid:durableId="469857841">
    <w:abstractNumId w:val="11"/>
  </w:num>
  <w:num w:numId="6" w16cid:durableId="1570653640">
    <w:abstractNumId w:val="3"/>
  </w:num>
  <w:num w:numId="7" w16cid:durableId="1160123923">
    <w:abstractNumId w:val="8"/>
  </w:num>
  <w:num w:numId="8" w16cid:durableId="1160543010">
    <w:abstractNumId w:val="5"/>
  </w:num>
  <w:num w:numId="9" w16cid:durableId="279847324">
    <w:abstractNumId w:val="9"/>
  </w:num>
  <w:num w:numId="10" w16cid:durableId="675616161">
    <w:abstractNumId w:val="2"/>
  </w:num>
  <w:num w:numId="11" w16cid:durableId="1146505256">
    <w:abstractNumId w:val="0"/>
  </w:num>
  <w:num w:numId="12" w16cid:durableId="907155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3F5A"/>
    <w:rsid w:val="00090EA2"/>
    <w:rsid w:val="000D49BB"/>
    <w:rsid w:val="000E2802"/>
    <w:rsid w:val="000F7A0A"/>
    <w:rsid w:val="0011070C"/>
    <w:rsid w:val="00116789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7186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3225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D384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07443"/>
    <w:rsid w:val="00645468"/>
    <w:rsid w:val="0066650C"/>
    <w:rsid w:val="006762B3"/>
    <w:rsid w:val="006938AF"/>
    <w:rsid w:val="006954DB"/>
    <w:rsid w:val="006A336B"/>
    <w:rsid w:val="006D3C5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4575"/>
    <w:rsid w:val="00741FBB"/>
    <w:rsid w:val="00750565"/>
    <w:rsid w:val="007624CE"/>
    <w:rsid w:val="00796C65"/>
    <w:rsid w:val="007B3671"/>
    <w:rsid w:val="007F5916"/>
    <w:rsid w:val="00805C5D"/>
    <w:rsid w:val="00813B4B"/>
    <w:rsid w:val="00823EEC"/>
    <w:rsid w:val="00852622"/>
    <w:rsid w:val="00877224"/>
    <w:rsid w:val="00886D6D"/>
    <w:rsid w:val="008A42BC"/>
    <w:rsid w:val="008B5528"/>
    <w:rsid w:val="008C6194"/>
    <w:rsid w:val="008D1160"/>
    <w:rsid w:val="008E43A5"/>
    <w:rsid w:val="008E6986"/>
    <w:rsid w:val="00916038"/>
    <w:rsid w:val="00920D7B"/>
    <w:rsid w:val="00921A06"/>
    <w:rsid w:val="00933715"/>
    <w:rsid w:val="009503C7"/>
    <w:rsid w:val="0095347E"/>
    <w:rsid w:val="00962BD8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525C1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CF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40CDB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6DE1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71BE0C79-F406-455E-94EC-37AF0900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table" w:customStyle="1" w:styleId="15">
    <w:name w:val="Сетка таблицы1"/>
    <w:basedOn w:val="a1"/>
    <w:next w:val="af2"/>
    <w:rsid w:val="00CE44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56F74-19EF-4DD8-99E5-EC72156D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2026-03-16T07:44:00Z</dcterms:created>
  <dcterms:modified xsi:type="dcterms:W3CDTF">2026-03-16T07:44:00Z</dcterms:modified>
</cp:coreProperties>
</file>