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AB1DE90" w14:textId="77777777" w:rsidTr="00F018EB">
        <w:tc>
          <w:tcPr>
            <w:tcW w:w="5848" w:type="dxa"/>
            <w:vMerge w:val="restart"/>
          </w:tcPr>
          <w:p w14:paraId="05F3130A" w14:textId="387D5649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92E279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61051FB" w14:textId="77777777" w:rsidTr="00F018EB">
        <w:tc>
          <w:tcPr>
            <w:tcW w:w="5848" w:type="dxa"/>
            <w:vMerge/>
          </w:tcPr>
          <w:p w14:paraId="74B42D2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F3602A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5CC8BDD" w14:textId="77777777" w:rsidTr="00F018EB">
        <w:tc>
          <w:tcPr>
            <w:tcW w:w="5848" w:type="dxa"/>
            <w:vMerge/>
          </w:tcPr>
          <w:p w14:paraId="0B25BC1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1AD70C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2.1166</w:t>
            </w:r>
          </w:p>
        </w:tc>
      </w:tr>
      <w:tr w:rsidR="00A7420A" w:rsidRPr="003D539C" w14:paraId="480F296E" w14:textId="77777777" w:rsidTr="00F018EB">
        <w:tc>
          <w:tcPr>
            <w:tcW w:w="5848" w:type="dxa"/>
            <w:vMerge/>
          </w:tcPr>
          <w:p w14:paraId="031E63A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FE179EC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24.12.1997 </w:t>
            </w:r>
          </w:p>
        </w:tc>
      </w:tr>
      <w:tr w:rsidR="00A7420A" w:rsidRPr="00131F6F" w14:paraId="11A7B077" w14:textId="77777777" w:rsidTr="00F018EB">
        <w:tc>
          <w:tcPr>
            <w:tcW w:w="5848" w:type="dxa"/>
            <w:vMerge/>
          </w:tcPr>
          <w:p w14:paraId="08B5318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A392C2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E60C663" w14:textId="41A393C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7745F5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FC0431E" w14:textId="77777777" w:rsidTr="00F018EB">
        <w:tc>
          <w:tcPr>
            <w:tcW w:w="5848" w:type="dxa"/>
            <w:vMerge/>
          </w:tcPr>
          <w:p w14:paraId="6929794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71F8863" w14:textId="659D7E5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7745F5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5DDB80D5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EE421B6" w14:textId="77777777" w:rsidTr="00F018EB">
        <w:tc>
          <w:tcPr>
            <w:tcW w:w="9751" w:type="dxa"/>
          </w:tcPr>
          <w:p w14:paraId="48EA484A" w14:textId="127A1008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1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7745F5">
                  <w:rPr>
                    <w:rStyle w:val="39"/>
                  </w:rPr>
                  <w:t>12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2B9C6ED0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0EE335B" w14:textId="77777777" w:rsidR="00A7420A" w:rsidRPr="007745F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D352E01" w14:textId="06E1BC96" w:rsidR="00A7420A" w:rsidRPr="007745F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745F5">
              <w:rPr>
                <w:bCs/>
                <w:sz w:val="28"/>
                <w:szCs w:val="28"/>
                <w:lang w:val="ru-RU"/>
              </w:rPr>
              <w:t>производственн</w:t>
            </w:r>
            <w:r w:rsidR="007745F5">
              <w:rPr>
                <w:bCs/>
                <w:sz w:val="28"/>
                <w:szCs w:val="28"/>
                <w:lang w:val="ru-RU"/>
              </w:rPr>
              <w:t>ой</w:t>
            </w:r>
            <w:r w:rsidRPr="007745F5">
              <w:rPr>
                <w:bCs/>
                <w:sz w:val="28"/>
                <w:szCs w:val="28"/>
                <w:lang w:val="ru-RU"/>
              </w:rPr>
              <w:t xml:space="preserve"> технологическ</w:t>
            </w:r>
            <w:r w:rsidR="007745F5">
              <w:rPr>
                <w:bCs/>
                <w:sz w:val="28"/>
                <w:szCs w:val="28"/>
                <w:lang w:val="ru-RU"/>
              </w:rPr>
              <w:t>ой</w:t>
            </w:r>
            <w:r w:rsidRPr="007745F5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7745F5">
              <w:rPr>
                <w:bCs/>
                <w:sz w:val="28"/>
                <w:szCs w:val="28"/>
                <w:lang w:val="ru-RU"/>
              </w:rPr>
              <w:t>и</w:t>
            </w:r>
            <w:r w:rsidRPr="007745F5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C32D79E" w14:textId="0D239DCB" w:rsidR="00A7420A" w:rsidRPr="007745F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745F5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7745F5">
              <w:rPr>
                <w:bCs/>
                <w:sz w:val="28"/>
                <w:szCs w:val="28"/>
                <w:lang w:val="ru-RU"/>
              </w:rPr>
              <w:t>го</w:t>
            </w:r>
            <w:r w:rsidRPr="007745F5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7745F5">
              <w:rPr>
                <w:bCs/>
                <w:sz w:val="28"/>
                <w:szCs w:val="28"/>
                <w:lang w:val="ru-RU"/>
              </w:rPr>
              <w:t>го</w:t>
            </w:r>
            <w:r w:rsidRPr="007745F5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7745F5">
              <w:rPr>
                <w:bCs/>
                <w:sz w:val="28"/>
                <w:szCs w:val="28"/>
                <w:lang w:val="ru-RU"/>
              </w:rPr>
              <w:t>а</w:t>
            </w:r>
            <w:r w:rsidRPr="007745F5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7745F5">
              <w:rPr>
                <w:bCs/>
                <w:sz w:val="28"/>
                <w:szCs w:val="28"/>
                <w:lang w:val="ru-RU"/>
              </w:rPr>
              <w:t>«</w:t>
            </w:r>
            <w:proofErr w:type="spellStart"/>
            <w:r w:rsidRPr="007745F5">
              <w:rPr>
                <w:bCs/>
                <w:sz w:val="28"/>
                <w:szCs w:val="28"/>
                <w:lang w:val="ru-RU"/>
              </w:rPr>
              <w:t>Брестхлебопродукт</w:t>
            </w:r>
            <w:proofErr w:type="spellEnd"/>
            <w:r w:rsidR="007745F5">
              <w:rPr>
                <w:bCs/>
                <w:sz w:val="28"/>
                <w:szCs w:val="28"/>
                <w:lang w:val="ru-RU"/>
              </w:rPr>
              <w:t>»</w:t>
            </w:r>
          </w:p>
          <w:p w14:paraId="4586C0F5" w14:textId="77777777" w:rsidR="00A7420A" w:rsidRPr="007745F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DA55AE2" w14:textId="77777777" w:rsidR="00A7420A" w:rsidRPr="007745F5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0867F2F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B53EBD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D8A8AF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702F27C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71D727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FBC020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AA6FAD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2F1252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82C15D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E4F124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A7C1B1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627DBC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2284C3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F01E1A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639C80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1BBE67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2CA2163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47124A" w14:paraId="1CC5B375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2F6FC1B6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6D67286C" w14:textId="77777777" w:rsidR="0047124A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986B81D" w14:textId="77777777" w:rsidR="0047124A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051F432" w14:textId="77777777" w:rsidR="0047124A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311FCD4" w14:textId="77777777" w:rsidR="0047124A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41D229C" w14:textId="77777777" w:rsidR="0047124A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47124A" w14:paraId="0FF0B394" w14:textId="77777777">
        <w:tc>
          <w:tcPr>
            <w:tcW w:w="4880" w:type="pct"/>
            <w:gridSpan w:val="6"/>
          </w:tcPr>
          <w:p w14:paraId="678261D9" w14:textId="2A691A06" w:rsidR="0047124A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Поплавского, д.</w:t>
            </w:r>
            <w:r w:rsidR="007745F5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54, 224001, г. Брест, Брестский район, Брестская область</w:t>
            </w:r>
          </w:p>
        </w:tc>
      </w:tr>
      <w:tr w:rsidR="0047124A" w14:paraId="533F80FC" w14:textId="77777777">
        <w:tc>
          <w:tcPr>
            <w:tcW w:w="405" w:type="pct"/>
          </w:tcPr>
          <w:p w14:paraId="2025DDE7" w14:textId="77777777" w:rsidR="0047124A" w:rsidRDefault="00000000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67BEB60A" w14:textId="77777777" w:rsidR="0047124A" w:rsidRDefault="00000000">
            <w:pPr>
              <w:ind w:left="-84" w:right="-84"/>
            </w:pPr>
            <w:r>
              <w:rPr>
                <w:sz w:val="22"/>
              </w:rPr>
              <w:t>Зерно, поставляемое на пищевые цели (пшеница, рожь, овес, ячмень, тритикале, просо, гречиха</w:t>
            </w:r>
          </w:p>
        </w:tc>
        <w:tc>
          <w:tcPr>
            <w:tcW w:w="705" w:type="pct"/>
          </w:tcPr>
          <w:p w14:paraId="1A5A96A5" w14:textId="77777777" w:rsidR="0047124A" w:rsidRDefault="00000000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45" w:type="pct"/>
          </w:tcPr>
          <w:p w14:paraId="2051F8D5" w14:textId="77777777" w:rsidR="0047124A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03C3C266" w14:textId="77777777" w:rsidR="0047124A" w:rsidRDefault="00000000">
            <w:pPr>
              <w:ind w:left="-84" w:right="-84"/>
            </w:pPr>
            <w:r>
              <w:rPr>
                <w:sz w:val="22"/>
              </w:rPr>
              <w:t>ТР ТС 015/2011 статья 4,5 приложение 2,3;</w:t>
            </w:r>
            <w:r>
              <w:rPr>
                <w:sz w:val="22"/>
              </w:rPr>
              <w:br/>
              <w:t>ТР ТС 021/2011 глава 2 статья 7приложение 3 пункт 4 приложение 4 пункт 15</w:t>
            </w:r>
          </w:p>
        </w:tc>
        <w:tc>
          <w:tcPr>
            <w:tcW w:w="1060" w:type="pct"/>
          </w:tcPr>
          <w:p w14:paraId="08056D51" w14:textId="77777777" w:rsidR="0047124A" w:rsidRDefault="00000000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СТБ 1053-2015</w:t>
            </w:r>
          </w:p>
        </w:tc>
      </w:tr>
      <w:tr w:rsidR="0047124A" w14:paraId="0E22A6D3" w14:textId="77777777">
        <w:tc>
          <w:tcPr>
            <w:tcW w:w="405" w:type="pct"/>
          </w:tcPr>
          <w:p w14:paraId="4644251A" w14:textId="77777777" w:rsidR="0047124A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3F504351" w14:textId="77777777" w:rsidR="0047124A" w:rsidRDefault="0047124A"/>
        </w:tc>
        <w:tc>
          <w:tcPr>
            <w:tcW w:w="705" w:type="pct"/>
          </w:tcPr>
          <w:p w14:paraId="05335159" w14:textId="77777777" w:rsidR="0047124A" w:rsidRDefault="00000000">
            <w:pPr>
              <w:ind w:left="-84" w:right="-84"/>
            </w:pPr>
            <w:r>
              <w:rPr>
                <w:sz w:val="22"/>
              </w:rPr>
              <w:t>01.11/08.052, 01.11/11.116</w:t>
            </w:r>
          </w:p>
        </w:tc>
        <w:tc>
          <w:tcPr>
            <w:tcW w:w="945" w:type="pct"/>
          </w:tcPr>
          <w:p w14:paraId="1CC46B6C" w14:textId="77777777" w:rsidR="0047124A" w:rsidRDefault="00000000">
            <w:pPr>
              <w:ind w:left="-84" w:right="-84"/>
            </w:pPr>
            <w:r>
              <w:rPr>
                <w:sz w:val="22"/>
              </w:rPr>
              <w:t>Вредная примесь</w:t>
            </w:r>
          </w:p>
        </w:tc>
        <w:tc>
          <w:tcPr>
            <w:tcW w:w="945" w:type="pct"/>
            <w:vMerge/>
          </w:tcPr>
          <w:p w14:paraId="3659C888" w14:textId="77777777" w:rsidR="0047124A" w:rsidRDefault="0047124A"/>
        </w:tc>
        <w:tc>
          <w:tcPr>
            <w:tcW w:w="1060" w:type="pct"/>
          </w:tcPr>
          <w:p w14:paraId="2D6EC906" w14:textId="77777777" w:rsidR="0047124A" w:rsidRDefault="00000000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47124A" w14:paraId="6369A9CE" w14:textId="77777777">
        <w:tc>
          <w:tcPr>
            <w:tcW w:w="405" w:type="pct"/>
          </w:tcPr>
          <w:p w14:paraId="6266B69B" w14:textId="77777777" w:rsidR="0047124A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19783CDD" w14:textId="77777777" w:rsidR="0047124A" w:rsidRDefault="0047124A"/>
        </w:tc>
        <w:tc>
          <w:tcPr>
            <w:tcW w:w="705" w:type="pct"/>
            <w:vMerge w:val="restart"/>
          </w:tcPr>
          <w:p w14:paraId="34C3BAFC" w14:textId="77777777" w:rsidR="0047124A" w:rsidRDefault="00000000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53E92113" w14:textId="77777777" w:rsidR="0047124A" w:rsidRDefault="00000000">
            <w:pPr>
              <w:ind w:left="-84" w:right="-84"/>
            </w:pPr>
            <w:r>
              <w:rPr>
                <w:sz w:val="22"/>
              </w:rPr>
              <w:t>Загрязненность мертвыми насекомыми -вредителями</w:t>
            </w:r>
          </w:p>
        </w:tc>
        <w:tc>
          <w:tcPr>
            <w:tcW w:w="945" w:type="pct"/>
            <w:vMerge/>
          </w:tcPr>
          <w:p w14:paraId="31A6B357" w14:textId="77777777" w:rsidR="0047124A" w:rsidRDefault="0047124A"/>
        </w:tc>
        <w:tc>
          <w:tcPr>
            <w:tcW w:w="1060" w:type="pct"/>
          </w:tcPr>
          <w:p w14:paraId="633AD77C" w14:textId="77777777" w:rsidR="0047124A" w:rsidRDefault="00000000">
            <w:pPr>
              <w:ind w:left="-84" w:right="-84"/>
            </w:pPr>
            <w:r>
              <w:rPr>
                <w:sz w:val="22"/>
              </w:rPr>
              <w:t>ГОСТ 34165-2017</w:t>
            </w:r>
          </w:p>
        </w:tc>
      </w:tr>
      <w:tr w:rsidR="0047124A" w14:paraId="4B2DC391" w14:textId="77777777">
        <w:tc>
          <w:tcPr>
            <w:tcW w:w="405" w:type="pct"/>
          </w:tcPr>
          <w:p w14:paraId="67A4240B" w14:textId="77777777" w:rsidR="0047124A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1F079C87" w14:textId="77777777" w:rsidR="0047124A" w:rsidRDefault="0047124A"/>
        </w:tc>
        <w:tc>
          <w:tcPr>
            <w:tcW w:w="705" w:type="pct"/>
            <w:vMerge/>
          </w:tcPr>
          <w:p w14:paraId="020CBB6B" w14:textId="77777777" w:rsidR="0047124A" w:rsidRDefault="0047124A"/>
        </w:tc>
        <w:tc>
          <w:tcPr>
            <w:tcW w:w="945" w:type="pct"/>
          </w:tcPr>
          <w:p w14:paraId="3D7E9937" w14:textId="77777777" w:rsidR="0047124A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3CC8A64E" w14:textId="77777777" w:rsidR="0047124A" w:rsidRDefault="0047124A"/>
        </w:tc>
        <w:tc>
          <w:tcPr>
            <w:tcW w:w="1060" w:type="pct"/>
          </w:tcPr>
          <w:p w14:paraId="78A0C836" w14:textId="77777777" w:rsidR="0047124A" w:rsidRDefault="00000000">
            <w:pPr>
              <w:ind w:left="-84" w:right="-84"/>
            </w:pPr>
            <w:r>
              <w:rPr>
                <w:sz w:val="22"/>
              </w:rPr>
              <w:t>ГОСТ 13586.6-93</w:t>
            </w:r>
          </w:p>
        </w:tc>
      </w:tr>
      <w:tr w:rsidR="0047124A" w14:paraId="52073DF1" w14:textId="77777777">
        <w:trPr>
          <w:trHeight w:val="230"/>
        </w:trPr>
        <w:tc>
          <w:tcPr>
            <w:tcW w:w="405" w:type="pct"/>
            <w:vMerge w:val="restart"/>
          </w:tcPr>
          <w:p w14:paraId="35B46692" w14:textId="77777777" w:rsidR="0047124A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64CFC129" w14:textId="77777777" w:rsidR="0047124A" w:rsidRDefault="0047124A"/>
        </w:tc>
        <w:tc>
          <w:tcPr>
            <w:tcW w:w="705" w:type="pct"/>
            <w:vMerge w:val="restart"/>
          </w:tcPr>
          <w:p w14:paraId="11321EBC" w14:textId="77777777" w:rsidR="0047124A" w:rsidRDefault="00000000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45" w:type="pct"/>
            <w:vMerge w:val="restart"/>
          </w:tcPr>
          <w:p w14:paraId="4AD1C7CC" w14:textId="77777777" w:rsidR="0047124A" w:rsidRDefault="00000000">
            <w:pPr>
              <w:ind w:left="-84" w:right="-84"/>
            </w:pPr>
            <w:r>
              <w:rPr>
                <w:sz w:val="22"/>
              </w:rPr>
              <w:t>Удельная активность  цезия-137</w:t>
            </w:r>
          </w:p>
        </w:tc>
        <w:tc>
          <w:tcPr>
            <w:tcW w:w="945" w:type="pct"/>
            <w:vMerge/>
          </w:tcPr>
          <w:p w14:paraId="6CEAAB1B" w14:textId="77777777" w:rsidR="0047124A" w:rsidRDefault="0047124A"/>
        </w:tc>
        <w:tc>
          <w:tcPr>
            <w:tcW w:w="1060" w:type="pct"/>
            <w:vMerge w:val="restart"/>
          </w:tcPr>
          <w:p w14:paraId="01B32E63" w14:textId="77777777" w:rsidR="0047124A" w:rsidRDefault="00000000">
            <w:pPr>
              <w:ind w:left="-84" w:right="-84"/>
            </w:pPr>
            <w:r>
              <w:rPr>
                <w:sz w:val="22"/>
              </w:rPr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47124A" w14:paraId="7494AE24" w14:textId="77777777">
        <w:tc>
          <w:tcPr>
            <w:tcW w:w="405" w:type="pct"/>
          </w:tcPr>
          <w:p w14:paraId="7AE0264F" w14:textId="77777777" w:rsidR="0047124A" w:rsidRDefault="00000000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042A9ACA" w14:textId="77777777" w:rsidR="0047124A" w:rsidRDefault="00000000">
            <w:pPr>
              <w:ind w:left="-84" w:right="-84"/>
            </w:pPr>
            <w:r>
              <w:rPr>
                <w:sz w:val="22"/>
              </w:rPr>
              <w:t>Зерно, поставляемое на кормовые цели (пшеница, рожь, овес, ячмень, тритикале, просо, гречиха)</w:t>
            </w:r>
          </w:p>
        </w:tc>
        <w:tc>
          <w:tcPr>
            <w:tcW w:w="705" w:type="pct"/>
          </w:tcPr>
          <w:p w14:paraId="7180F50C" w14:textId="77777777" w:rsidR="0047124A" w:rsidRDefault="00000000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45" w:type="pct"/>
          </w:tcPr>
          <w:p w14:paraId="7B45BA01" w14:textId="77777777" w:rsidR="0047124A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3CFDA0E4" w14:textId="77777777" w:rsidR="0047124A" w:rsidRDefault="00000000">
            <w:pPr>
              <w:ind w:left="-84" w:right="-84"/>
            </w:pPr>
            <w:r>
              <w:rPr>
                <w:sz w:val="22"/>
              </w:rPr>
              <w:t>ТР ТС 015/2011 статья 4,5 приложение 4,5</w:t>
            </w:r>
          </w:p>
        </w:tc>
        <w:tc>
          <w:tcPr>
            <w:tcW w:w="1060" w:type="pct"/>
          </w:tcPr>
          <w:p w14:paraId="69120D4A" w14:textId="77777777" w:rsidR="0047124A" w:rsidRDefault="00000000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47124A" w14:paraId="5D0B0DC4" w14:textId="77777777">
        <w:tc>
          <w:tcPr>
            <w:tcW w:w="405" w:type="pct"/>
          </w:tcPr>
          <w:p w14:paraId="06E98841" w14:textId="77777777" w:rsidR="0047124A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481CCBC0" w14:textId="77777777" w:rsidR="0047124A" w:rsidRDefault="0047124A"/>
        </w:tc>
        <w:tc>
          <w:tcPr>
            <w:tcW w:w="705" w:type="pct"/>
          </w:tcPr>
          <w:p w14:paraId="13C1700D" w14:textId="77777777" w:rsidR="0047124A" w:rsidRDefault="00000000">
            <w:pPr>
              <w:ind w:left="-84" w:right="-84"/>
            </w:pPr>
            <w:r>
              <w:rPr>
                <w:sz w:val="22"/>
              </w:rPr>
              <w:t>01.11/08.052, 01.11/11.116</w:t>
            </w:r>
          </w:p>
        </w:tc>
        <w:tc>
          <w:tcPr>
            <w:tcW w:w="945" w:type="pct"/>
          </w:tcPr>
          <w:p w14:paraId="7EF45A64" w14:textId="77777777" w:rsidR="0047124A" w:rsidRDefault="00000000">
            <w:pPr>
              <w:ind w:left="-84" w:right="-84"/>
            </w:pPr>
            <w:r>
              <w:rPr>
                <w:sz w:val="22"/>
              </w:rPr>
              <w:t>Вредная примесь</w:t>
            </w:r>
          </w:p>
        </w:tc>
        <w:tc>
          <w:tcPr>
            <w:tcW w:w="945" w:type="pct"/>
            <w:vMerge/>
          </w:tcPr>
          <w:p w14:paraId="7F3CACF4" w14:textId="77777777" w:rsidR="0047124A" w:rsidRDefault="0047124A"/>
        </w:tc>
        <w:tc>
          <w:tcPr>
            <w:tcW w:w="1060" w:type="pct"/>
          </w:tcPr>
          <w:p w14:paraId="55C40BF1" w14:textId="77777777" w:rsidR="0047124A" w:rsidRDefault="00000000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47124A" w14:paraId="10B4ABB4" w14:textId="77777777">
        <w:tc>
          <w:tcPr>
            <w:tcW w:w="405" w:type="pct"/>
          </w:tcPr>
          <w:p w14:paraId="0C1C03A7" w14:textId="77777777" w:rsidR="0047124A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29C4E347" w14:textId="77777777" w:rsidR="0047124A" w:rsidRDefault="0047124A"/>
        </w:tc>
        <w:tc>
          <w:tcPr>
            <w:tcW w:w="705" w:type="pct"/>
          </w:tcPr>
          <w:p w14:paraId="014FEAD2" w14:textId="77777777" w:rsidR="0047124A" w:rsidRDefault="00000000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71F02D76" w14:textId="77777777" w:rsidR="0047124A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260D0A65" w14:textId="77777777" w:rsidR="0047124A" w:rsidRDefault="0047124A"/>
        </w:tc>
        <w:tc>
          <w:tcPr>
            <w:tcW w:w="1060" w:type="pct"/>
          </w:tcPr>
          <w:p w14:paraId="5D5493BD" w14:textId="77777777" w:rsidR="0047124A" w:rsidRDefault="00000000">
            <w:pPr>
              <w:ind w:left="-84" w:right="-84"/>
            </w:pPr>
            <w:r>
              <w:rPr>
                <w:sz w:val="22"/>
              </w:rPr>
              <w:t>ГОСТ 13586.6-93</w:t>
            </w:r>
          </w:p>
        </w:tc>
      </w:tr>
      <w:tr w:rsidR="0047124A" w14:paraId="58A18F08" w14:textId="77777777">
        <w:trPr>
          <w:trHeight w:val="230"/>
        </w:trPr>
        <w:tc>
          <w:tcPr>
            <w:tcW w:w="405" w:type="pct"/>
            <w:vMerge w:val="restart"/>
          </w:tcPr>
          <w:p w14:paraId="7E2BDD65" w14:textId="77777777" w:rsidR="0047124A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73D9770E" w14:textId="77777777" w:rsidR="0047124A" w:rsidRDefault="0047124A"/>
        </w:tc>
        <w:tc>
          <w:tcPr>
            <w:tcW w:w="705" w:type="pct"/>
            <w:vMerge w:val="restart"/>
          </w:tcPr>
          <w:p w14:paraId="78B94E97" w14:textId="77777777" w:rsidR="0047124A" w:rsidRDefault="00000000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45" w:type="pct"/>
            <w:vMerge w:val="restart"/>
          </w:tcPr>
          <w:p w14:paraId="7808F675" w14:textId="77777777" w:rsidR="0047124A" w:rsidRDefault="00000000">
            <w:pPr>
              <w:ind w:left="-84" w:right="-84"/>
            </w:pPr>
            <w:r>
              <w:rPr>
                <w:sz w:val="22"/>
              </w:rPr>
              <w:t>Удельная активность  цезия-137</w:t>
            </w:r>
          </w:p>
        </w:tc>
        <w:tc>
          <w:tcPr>
            <w:tcW w:w="945" w:type="pct"/>
            <w:vMerge/>
          </w:tcPr>
          <w:p w14:paraId="0AE3CD3C" w14:textId="77777777" w:rsidR="0047124A" w:rsidRDefault="0047124A"/>
        </w:tc>
        <w:tc>
          <w:tcPr>
            <w:tcW w:w="1060" w:type="pct"/>
            <w:vMerge w:val="restart"/>
          </w:tcPr>
          <w:p w14:paraId="60452B78" w14:textId="77777777" w:rsidR="0047124A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47124A" w14:paraId="63E69AFE" w14:textId="77777777">
        <w:tc>
          <w:tcPr>
            <w:tcW w:w="405" w:type="pct"/>
          </w:tcPr>
          <w:p w14:paraId="48F90A16" w14:textId="77777777" w:rsidR="0047124A" w:rsidRDefault="00000000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820" w:type="pct"/>
            <w:vMerge w:val="restart"/>
          </w:tcPr>
          <w:p w14:paraId="1504C237" w14:textId="77777777" w:rsidR="0047124A" w:rsidRDefault="00000000">
            <w:pPr>
              <w:ind w:left="-84" w:right="-84"/>
            </w:pPr>
            <w:r>
              <w:rPr>
                <w:sz w:val="22"/>
              </w:rPr>
              <w:t>Мука, крупа, хлопья</w:t>
            </w:r>
          </w:p>
        </w:tc>
        <w:tc>
          <w:tcPr>
            <w:tcW w:w="705" w:type="pct"/>
          </w:tcPr>
          <w:p w14:paraId="729B71BF" w14:textId="77777777" w:rsidR="0047124A" w:rsidRDefault="00000000">
            <w:pPr>
              <w:ind w:left="-84" w:right="-84"/>
            </w:pPr>
            <w:r>
              <w:rPr>
                <w:sz w:val="22"/>
              </w:rPr>
              <w:t>10.61/42.000</w:t>
            </w:r>
          </w:p>
        </w:tc>
        <w:tc>
          <w:tcPr>
            <w:tcW w:w="945" w:type="pct"/>
          </w:tcPr>
          <w:p w14:paraId="5067AE50" w14:textId="77777777" w:rsidR="0047124A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34970BB4" w14:textId="77777777" w:rsidR="0047124A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приложение 3 пункт 4</w:t>
            </w:r>
          </w:p>
        </w:tc>
        <w:tc>
          <w:tcPr>
            <w:tcW w:w="1060" w:type="pct"/>
          </w:tcPr>
          <w:p w14:paraId="21A8CDA9" w14:textId="77777777" w:rsidR="0047124A" w:rsidRDefault="00000000">
            <w:pPr>
              <w:ind w:left="-84" w:right="-84"/>
            </w:pPr>
            <w:r>
              <w:rPr>
                <w:sz w:val="22"/>
              </w:rPr>
              <w:t>ГОСТ 26312.1-84;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СТБ 1053-2015</w:t>
            </w:r>
          </w:p>
        </w:tc>
      </w:tr>
      <w:tr w:rsidR="0047124A" w14:paraId="77F901DC" w14:textId="77777777">
        <w:tc>
          <w:tcPr>
            <w:tcW w:w="405" w:type="pct"/>
          </w:tcPr>
          <w:p w14:paraId="20D4F0DF" w14:textId="77777777" w:rsidR="0047124A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24295263" w14:textId="77777777" w:rsidR="0047124A" w:rsidRDefault="0047124A"/>
        </w:tc>
        <w:tc>
          <w:tcPr>
            <w:tcW w:w="705" w:type="pct"/>
            <w:vMerge w:val="restart"/>
          </w:tcPr>
          <w:p w14:paraId="604A5C5B" w14:textId="77777777" w:rsidR="0047124A" w:rsidRDefault="00000000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945" w:type="pct"/>
            <w:vMerge w:val="restart"/>
          </w:tcPr>
          <w:p w14:paraId="1FC5F856" w14:textId="77777777" w:rsidR="0047124A" w:rsidRDefault="00000000">
            <w:pPr>
              <w:ind w:left="-84" w:right="-84"/>
            </w:pPr>
            <w:r>
              <w:rPr>
                <w:sz w:val="22"/>
              </w:rPr>
              <w:t>Загрязненность вредителями хлебных запасов (насекомыми, клещами)</w:t>
            </w:r>
          </w:p>
        </w:tc>
        <w:tc>
          <w:tcPr>
            <w:tcW w:w="945" w:type="pct"/>
            <w:vMerge/>
          </w:tcPr>
          <w:p w14:paraId="08D4B697" w14:textId="77777777" w:rsidR="0047124A" w:rsidRDefault="0047124A"/>
        </w:tc>
        <w:tc>
          <w:tcPr>
            <w:tcW w:w="1060" w:type="pct"/>
            <w:vMerge w:val="restart"/>
          </w:tcPr>
          <w:p w14:paraId="636D6CEF" w14:textId="77777777" w:rsidR="0047124A" w:rsidRDefault="00000000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47124A" w14:paraId="472A0558" w14:textId="77777777">
        <w:tc>
          <w:tcPr>
            <w:tcW w:w="405" w:type="pct"/>
          </w:tcPr>
          <w:p w14:paraId="26C94A7C" w14:textId="77777777" w:rsidR="0047124A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3.3*</w:t>
            </w:r>
          </w:p>
        </w:tc>
        <w:tc>
          <w:tcPr>
            <w:tcW w:w="820" w:type="pct"/>
            <w:vMerge/>
          </w:tcPr>
          <w:p w14:paraId="133B50BD" w14:textId="77777777" w:rsidR="0047124A" w:rsidRDefault="0047124A"/>
        </w:tc>
        <w:tc>
          <w:tcPr>
            <w:tcW w:w="705" w:type="pct"/>
            <w:vMerge/>
          </w:tcPr>
          <w:p w14:paraId="65952665" w14:textId="77777777" w:rsidR="0047124A" w:rsidRDefault="0047124A"/>
        </w:tc>
        <w:tc>
          <w:tcPr>
            <w:tcW w:w="945" w:type="pct"/>
            <w:vMerge/>
          </w:tcPr>
          <w:p w14:paraId="25EED253" w14:textId="77777777" w:rsidR="0047124A" w:rsidRDefault="0047124A"/>
        </w:tc>
        <w:tc>
          <w:tcPr>
            <w:tcW w:w="945" w:type="pct"/>
            <w:vMerge/>
          </w:tcPr>
          <w:p w14:paraId="560787A1" w14:textId="77777777" w:rsidR="0047124A" w:rsidRDefault="0047124A"/>
        </w:tc>
        <w:tc>
          <w:tcPr>
            <w:tcW w:w="1060" w:type="pct"/>
            <w:vMerge/>
          </w:tcPr>
          <w:p w14:paraId="79EAFE48" w14:textId="77777777" w:rsidR="0047124A" w:rsidRDefault="0047124A"/>
        </w:tc>
      </w:tr>
      <w:tr w:rsidR="0047124A" w14:paraId="6D025759" w14:textId="77777777">
        <w:trPr>
          <w:trHeight w:val="230"/>
        </w:trPr>
        <w:tc>
          <w:tcPr>
            <w:tcW w:w="405" w:type="pct"/>
            <w:vMerge w:val="restart"/>
          </w:tcPr>
          <w:p w14:paraId="321BDE1B" w14:textId="77777777" w:rsidR="0047124A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7224832E" w14:textId="77777777" w:rsidR="0047124A" w:rsidRDefault="0047124A"/>
        </w:tc>
        <w:tc>
          <w:tcPr>
            <w:tcW w:w="705" w:type="pct"/>
            <w:vMerge w:val="restart"/>
          </w:tcPr>
          <w:p w14:paraId="7DC95F96" w14:textId="77777777" w:rsidR="0047124A" w:rsidRDefault="00000000">
            <w:pPr>
              <w:ind w:left="-84" w:right="-84"/>
            </w:pPr>
            <w:r>
              <w:rPr>
                <w:sz w:val="22"/>
              </w:rPr>
              <w:t>10.61/04.125</w:t>
            </w:r>
          </w:p>
        </w:tc>
        <w:tc>
          <w:tcPr>
            <w:tcW w:w="945" w:type="pct"/>
            <w:vMerge w:val="restart"/>
          </w:tcPr>
          <w:p w14:paraId="316502A4" w14:textId="77777777" w:rsidR="0047124A" w:rsidRDefault="00000000">
            <w:pPr>
              <w:ind w:left="-84" w:right="-84"/>
            </w:pPr>
            <w:r>
              <w:rPr>
                <w:sz w:val="22"/>
              </w:rPr>
              <w:t>Удельная активность  цезия-137</w:t>
            </w:r>
          </w:p>
        </w:tc>
        <w:tc>
          <w:tcPr>
            <w:tcW w:w="945" w:type="pct"/>
            <w:vMerge/>
          </w:tcPr>
          <w:p w14:paraId="0B231EE1" w14:textId="77777777" w:rsidR="0047124A" w:rsidRDefault="0047124A"/>
        </w:tc>
        <w:tc>
          <w:tcPr>
            <w:tcW w:w="1060" w:type="pct"/>
            <w:vMerge w:val="restart"/>
          </w:tcPr>
          <w:p w14:paraId="5D645449" w14:textId="77777777" w:rsidR="0047124A" w:rsidRDefault="00000000">
            <w:pPr>
              <w:ind w:left="-84" w:right="-84"/>
            </w:pPr>
            <w:r>
              <w:rPr>
                <w:sz w:val="22"/>
              </w:rPr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</w:tbl>
    <w:p w14:paraId="0DDDE194" w14:textId="77777777" w:rsidR="00A7420A" w:rsidRPr="00582A8F" w:rsidRDefault="00A7420A" w:rsidP="00A7420A">
      <w:pPr>
        <w:rPr>
          <w:sz w:val="24"/>
          <w:szCs w:val="24"/>
        </w:rPr>
      </w:pPr>
    </w:p>
    <w:p w14:paraId="1423A224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60FFB79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E2F13DF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F1A0D5C" w14:textId="77777777" w:rsidR="00A7420A" w:rsidRPr="00605AD3" w:rsidRDefault="00A7420A" w:rsidP="003D62BE">
      <w:pPr>
        <w:rPr>
          <w:color w:val="000000"/>
        </w:rPr>
      </w:pPr>
    </w:p>
    <w:p w14:paraId="757F3080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B74938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24CE47C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AE62A3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AEF1AAE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1DF921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8F3CF53" w14:textId="77777777" w:rsidR="00A7420A" w:rsidRPr="007745F5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7745F5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A2FFD5" w14:textId="77777777" w:rsidR="00287CE4" w:rsidRDefault="00287CE4" w:rsidP="0011070C">
      <w:r>
        <w:separator/>
      </w:r>
    </w:p>
  </w:endnote>
  <w:endnote w:type="continuationSeparator" w:id="0">
    <w:p w14:paraId="75AE742F" w14:textId="77777777" w:rsidR="00287CE4" w:rsidRDefault="00287CE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1026AFA" w14:textId="77777777" w:rsidTr="005E0063">
      <w:tc>
        <w:tcPr>
          <w:tcW w:w="3399" w:type="dxa"/>
          <w:vAlign w:val="center"/>
          <w:hideMark/>
        </w:tcPr>
        <w:p w14:paraId="52C59333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0ACFC9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1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76330BC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12.07.2024</w:t>
              </w:r>
            </w:p>
          </w:sdtContent>
        </w:sdt>
        <w:p w14:paraId="035143CA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FA250CB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4CEEF3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4E594E1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F54BA3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077FE6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1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666D6DC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12.07.2024</w:t>
              </w:r>
            </w:p>
          </w:sdtContent>
        </w:sdt>
        <w:p w14:paraId="524D86EB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33DCCC7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68D6A7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85DA66" w14:textId="77777777" w:rsidR="00287CE4" w:rsidRDefault="00287CE4" w:rsidP="0011070C">
      <w:r>
        <w:separator/>
      </w:r>
    </w:p>
  </w:footnote>
  <w:footnote w:type="continuationSeparator" w:id="0">
    <w:p w14:paraId="0D44D77E" w14:textId="77777777" w:rsidR="00287CE4" w:rsidRDefault="00287CE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C2441F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AA85F1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FAA5663" wp14:editId="04C0EEE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855517F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2.1166</w:t>
          </w:r>
        </w:p>
      </w:tc>
    </w:tr>
  </w:tbl>
  <w:p w14:paraId="360274FF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ADDE59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5A150E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89AE791" wp14:editId="69B28DF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8A9BE2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2F0D14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B98AAD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DBDF7F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87CE4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7124A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732CD"/>
    <w:rsid w:val="007745F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63B13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0F46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732CD"/>
    <w:rsid w:val="007A464A"/>
    <w:rsid w:val="007A5398"/>
    <w:rsid w:val="0080735D"/>
    <w:rsid w:val="008168D1"/>
    <w:rsid w:val="008B46AD"/>
    <w:rsid w:val="008B4DB8"/>
    <w:rsid w:val="009B2027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local_user</cp:lastModifiedBy>
  <cp:revision>2</cp:revision>
  <cp:lastPrinted>2021-06-17T06:40:00Z</cp:lastPrinted>
  <dcterms:created xsi:type="dcterms:W3CDTF">2024-08-04T19:11:00Z</dcterms:created>
  <dcterms:modified xsi:type="dcterms:W3CDTF">2024-08-04T19:11:00Z</dcterms:modified>
</cp:coreProperties>
</file>